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1" w:rsidRPr="008C0803" w:rsidRDefault="00C7586F">
      <w:pPr>
        <w:pStyle w:val="aa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ОПИС</w:t>
      </w:r>
      <w:r w:rsidRPr="008C0803">
        <w:rPr>
          <w:rFonts w:ascii="Times New Roman" w:hAnsi="Times New Roman"/>
          <w:sz w:val="24"/>
          <w:szCs w:val="24"/>
        </w:rPr>
        <w:br/>
        <w:t>програми (проекту, заходу)</w:t>
      </w:r>
    </w:p>
    <w:p w:rsidR="00397DE1" w:rsidRPr="008C0803" w:rsidRDefault="00C7586F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8C080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8C0803">
        <w:rPr>
          <w:rFonts w:ascii="Times New Roman" w:hAnsi="Times New Roman"/>
          <w:sz w:val="24"/>
          <w:szCs w:val="24"/>
        </w:rPr>
        <w:t>/</w:t>
      </w:r>
      <w:r w:rsidRPr="008C0803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Pr="008C080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8C0803">
        <w:rPr>
          <w:rFonts w:ascii="Times New Roman" w:hAnsi="Times New Roman"/>
          <w:sz w:val="24"/>
          <w:szCs w:val="24"/>
        </w:rPr>
        <w:t xml:space="preserve"> _____</w:t>
      </w:r>
    </w:p>
    <w:p w:rsidR="00397DE1" w:rsidRPr="008C0803" w:rsidRDefault="00397DE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1. Мета програми (проекту, заходу) впровадження представником громадянського суспільства механізму соціального. супроводу при працевлаштуванні та на робочому місці</w:t>
      </w:r>
      <w:r w:rsidR="00445081" w:rsidRPr="008C0803">
        <w:rPr>
          <w:rFonts w:ascii="Times New Roman" w:hAnsi="Times New Roman"/>
          <w:sz w:val="24"/>
          <w:szCs w:val="24"/>
        </w:rPr>
        <w:t>.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2. Актуальність програми (проекту, заходу)  Новітній формат впровадження надання соціальних послуг через залучення громадського сектору</w:t>
      </w:r>
      <w:r w:rsidR="00445081" w:rsidRPr="008C0803">
        <w:rPr>
          <w:rFonts w:ascii="Times New Roman" w:hAnsi="Times New Roman"/>
          <w:sz w:val="24"/>
          <w:szCs w:val="24"/>
        </w:rPr>
        <w:t>.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3. Цільова аудиторія програми (проекту, заходу) Роботодавці, представники державних органів,</w:t>
      </w:r>
      <w:r w:rsidR="00E70F12" w:rsidRPr="008C0803">
        <w:rPr>
          <w:rFonts w:ascii="Times New Roman" w:hAnsi="Times New Roman"/>
          <w:sz w:val="24"/>
          <w:szCs w:val="24"/>
        </w:rPr>
        <w:t xml:space="preserve"> </w:t>
      </w:r>
      <w:r w:rsidRPr="008C0803">
        <w:rPr>
          <w:rFonts w:ascii="Times New Roman" w:hAnsi="Times New Roman"/>
          <w:sz w:val="24"/>
          <w:szCs w:val="24"/>
        </w:rPr>
        <w:t>громадських організацій, особи з інвалідністю.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56"/>
        <w:gridCol w:w="5499"/>
      </w:tblGrid>
      <w:tr w:rsidR="00397DE1" w:rsidRPr="008C0803">
        <w:trPr>
          <w:trHeight w:val="60"/>
        </w:trPr>
        <w:tc>
          <w:tcPr>
            <w:tcW w:w="3856" w:type="dxa"/>
          </w:tcPr>
          <w:p w:rsidR="00397DE1" w:rsidRPr="008C0803" w:rsidRDefault="00C7586F">
            <w:pPr>
              <w:pStyle w:val="a9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</w:p>
        </w:tc>
        <w:tc>
          <w:tcPr>
            <w:tcW w:w="5498" w:type="dxa"/>
          </w:tcPr>
          <w:p w:rsidR="00397DE1" w:rsidRPr="008C0803" w:rsidRDefault="00C7586F">
            <w:pPr>
              <w:pStyle w:val="a9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Інформаційно-правова підтримка осіб з інвалідністю щодо працевлаштування та отримання соціальних послуг</w:t>
            </w:r>
          </w:p>
        </w:tc>
      </w:tr>
      <w:tr w:rsidR="00397DE1" w:rsidRPr="008C0803">
        <w:trPr>
          <w:trHeight w:val="60"/>
        </w:trPr>
        <w:tc>
          <w:tcPr>
            <w:tcW w:w="3856" w:type="dxa"/>
          </w:tcPr>
          <w:p w:rsidR="00397DE1" w:rsidRPr="008C0803" w:rsidRDefault="00C7586F">
            <w:pPr>
              <w:pStyle w:val="a9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</w:tc>
        <w:tc>
          <w:tcPr>
            <w:tcW w:w="5498" w:type="dxa"/>
          </w:tcPr>
          <w:p w:rsidR="00397DE1" w:rsidRPr="008C0803" w:rsidRDefault="00C7586F">
            <w:pPr>
              <w:pStyle w:val="a9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Проведення організаційно-інформаційної роботи щодо впровадження певних соціальних  послуг як моделі в подальшій роботі</w:t>
            </w:r>
          </w:p>
        </w:tc>
      </w:tr>
      <w:tr w:rsidR="00397DE1" w:rsidRPr="008C0803">
        <w:trPr>
          <w:trHeight w:val="60"/>
        </w:trPr>
        <w:tc>
          <w:tcPr>
            <w:tcW w:w="3856" w:type="dxa"/>
          </w:tcPr>
          <w:p w:rsidR="00397DE1" w:rsidRPr="008C0803" w:rsidRDefault="00C7586F">
            <w:pPr>
              <w:pStyle w:val="a9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5498" w:type="dxa"/>
          </w:tcPr>
          <w:p w:rsidR="00397DE1" w:rsidRPr="008C0803" w:rsidRDefault="00C7586F">
            <w:pPr>
              <w:pStyle w:val="a9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Розповсюдження досвіду впровадження соціальних послуг активом 9 обласних осередків та Державних навчальних закладів України, де навчають інклюзивній флористиці. До 1000 осіб</w:t>
            </w:r>
          </w:p>
        </w:tc>
      </w:tr>
      <w:tr w:rsidR="00397DE1" w:rsidRPr="008C0803">
        <w:trPr>
          <w:trHeight w:val="60"/>
        </w:trPr>
        <w:tc>
          <w:tcPr>
            <w:tcW w:w="3856" w:type="dxa"/>
          </w:tcPr>
          <w:p w:rsidR="00397DE1" w:rsidRPr="008C0803" w:rsidRDefault="00C7586F">
            <w:pPr>
              <w:pStyle w:val="a9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5498" w:type="dxa"/>
          </w:tcPr>
          <w:p w:rsidR="00397DE1" w:rsidRPr="008C0803" w:rsidRDefault="00C7586F">
            <w:pPr>
              <w:pStyle w:val="a9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10 осіб з інвалідністю, які пройдуть курс “Основи інклюзивної флористики, підтримають про</w:t>
            </w:r>
            <w:r w:rsidR="00D8678A" w:rsidRPr="008C0803">
              <w:rPr>
                <w:rFonts w:ascii="Times New Roman" w:hAnsi="Times New Roman"/>
                <w:sz w:val="24"/>
                <w:szCs w:val="24"/>
              </w:rPr>
              <w:t>фесійні навички та отримають Се</w:t>
            </w:r>
            <w:r w:rsidRPr="008C0803">
              <w:rPr>
                <w:rFonts w:ascii="Times New Roman" w:hAnsi="Times New Roman"/>
                <w:sz w:val="24"/>
                <w:szCs w:val="24"/>
              </w:rPr>
              <w:t>ртифікат про проходження 12 практичних занять з курсу “Основи інклюзивної флористики”.</w:t>
            </w:r>
          </w:p>
        </w:tc>
      </w:tr>
    </w:tbl>
    <w:p w:rsidR="00397DE1" w:rsidRPr="008C0803" w:rsidRDefault="00C7586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97DE1" w:rsidRPr="008C0803" w:rsidRDefault="00C7586F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8C0803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8C0803">
        <w:rPr>
          <w:rFonts w:ascii="Times New Roman" w:hAnsi="Times New Roman"/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8C0803">
        <w:rPr>
          <w:rFonts w:ascii="Times New Roman" w:hAnsi="Times New Roman"/>
          <w:sz w:val="20"/>
        </w:rPr>
        <w:br/>
        <w:t xml:space="preserve"> вплив програми (проекту, заходу) на жінок і чоловіків)</w:t>
      </w:r>
    </w:p>
    <w:p w:rsidR="00397DE1" w:rsidRPr="008C0803" w:rsidRDefault="00C7586F">
      <w:pPr>
        <w:pStyle w:val="a9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tbl>
      <w:tblPr>
        <w:tblW w:w="5000" w:type="pct"/>
        <w:jc w:val="center"/>
        <w:tblLayout w:type="fixed"/>
        <w:tblCellMar>
          <w:top w:w="4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1623"/>
        <w:gridCol w:w="1860"/>
        <w:gridCol w:w="2348"/>
        <w:gridCol w:w="2163"/>
      </w:tblGrid>
      <w:tr w:rsidR="00397DE1" w:rsidRPr="008C0803">
        <w:trPr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397DE1" w:rsidRPr="008C0803">
        <w:trPr>
          <w:jc w:val="center"/>
        </w:trPr>
        <w:tc>
          <w:tcPr>
            <w:tcW w:w="136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DE1" w:rsidRPr="008C0803" w:rsidRDefault="00397DE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DE1" w:rsidRPr="008C0803" w:rsidRDefault="00397DE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68" w:type="dxa"/>
              <w:right w:w="68" w:type="dxa"/>
            </w:tcMar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397DE1" w:rsidRPr="008C0803">
        <w:trPr>
          <w:jc w:val="center"/>
        </w:trPr>
        <w:tc>
          <w:tcPr>
            <w:tcW w:w="136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DE1" w:rsidRPr="008C0803" w:rsidRDefault="00397DE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DE1" w:rsidRPr="008C0803" w:rsidRDefault="00397DE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8C080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C08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Pr="008C080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8C08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397DE1" w:rsidRPr="008C0803">
        <w:trPr>
          <w:jc w:val="center"/>
        </w:trPr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DE1" w:rsidRPr="008C0803" w:rsidRDefault="00C758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DE1" w:rsidRPr="008C0803" w:rsidRDefault="00C758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 xml:space="preserve">Проведення  заключної </w:t>
            </w:r>
            <w:proofErr w:type="spellStart"/>
            <w:r w:rsidRPr="008C0803">
              <w:rPr>
                <w:rFonts w:ascii="Times New Roman" w:hAnsi="Times New Roman"/>
                <w:sz w:val="24"/>
                <w:szCs w:val="24"/>
              </w:rPr>
              <w:t>відеоконференції</w:t>
            </w:r>
            <w:proofErr w:type="spellEnd"/>
            <w:r w:rsidRPr="008C0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7DE1" w:rsidRPr="008C0803" w:rsidRDefault="00785609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2</w:t>
            </w:r>
            <w:r w:rsidR="00C7586F" w:rsidRPr="008C0803">
              <w:rPr>
                <w:rFonts w:ascii="Times New Roman" w:hAnsi="Times New Roman"/>
                <w:sz w:val="24"/>
                <w:szCs w:val="24"/>
              </w:rPr>
              <w:t>0 учасників</w:t>
            </w:r>
          </w:p>
          <w:p w:rsidR="00397DE1" w:rsidRPr="008C0803" w:rsidRDefault="00785609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з них 1</w:t>
            </w:r>
            <w:r w:rsidR="00C7586F" w:rsidRPr="008C0803">
              <w:rPr>
                <w:rFonts w:ascii="Times New Roman" w:hAnsi="Times New Roman"/>
                <w:sz w:val="24"/>
                <w:szCs w:val="24"/>
              </w:rPr>
              <w:t>0 жінок</w:t>
            </w:r>
          </w:p>
        </w:tc>
        <w:tc>
          <w:tcPr>
            <w:tcW w:w="2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20 учасників осіб з інвалідністю, з них  10 жінок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97DE1" w:rsidRPr="008C0803" w:rsidRDefault="00397DE1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lastRenderedPageBreak/>
        <w:t>6. Кількість осіб, яких планується охопити виконанням (реалізацією програми (проекту, заходу)  до 1000 осіб</w:t>
      </w:r>
    </w:p>
    <w:p w:rsidR="00397DE1" w:rsidRPr="008C0803" w:rsidRDefault="00397DE1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p w:rsidR="00397DE1" w:rsidRPr="008C0803" w:rsidRDefault="00397DE1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74"/>
        <w:gridCol w:w="1317"/>
        <w:gridCol w:w="3167"/>
        <w:gridCol w:w="1375"/>
        <w:gridCol w:w="2122"/>
      </w:tblGrid>
      <w:tr w:rsidR="00397DE1" w:rsidRPr="008C0803">
        <w:trPr>
          <w:trHeight w:val="1373"/>
        </w:trPr>
        <w:tc>
          <w:tcPr>
            <w:tcW w:w="137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  <w:tr w:rsidR="00397DE1" w:rsidRPr="008C0803">
        <w:trPr>
          <w:trHeight w:val="1373"/>
        </w:trPr>
        <w:tc>
          <w:tcPr>
            <w:tcW w:w="1374" w:type="dxa"/>
            <w:tcBorders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Підготовчий</w:t>
            </w:r>
          </w:p>
        </w:tc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 xml:space="preserve">Підготовка та проведення </w:t>
            </w:r>
            <w:proofErr w:type="spellStart"/>
            <w:r w:rsidRPr="008C0803">
              <w:rPr>
                <w:rFonts w:ascii="Times New Roman" w:hAnsi="Times New Roman"/>
                <w:sz w:val="24"/>
                <w:szCs w:val="24"/>
              </w:rPr>
              <w:t>вебінару</w:t>
            </w:r>
            <w:proofErr w:type="spellEnd"/>
          </w:p>
        </w:tc>
        <w:tc>
          <w:tcPr>
            <w:tcW w:w="31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Формування організаційно-правової основи проведення заходу.</w:t>
            </w:r>
          </w:p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Інформування та запрошення учасників та гостей</w:t>
            </w:r>
          </w:p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4F3223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803">
              <w:rPr>
                <w:rFonts w:ascii="Times New Roman" w:hAnsi="Times New Roman"/>
                <w:sz w:val="24"/>
                <w:szCs w:val="24"/>
              </w:rPr>
              <w:t>Абашев</w:t>
            </w:r>
            <w:proofErr w:type="spellEnd"/>
            <w:r w:rsidRPr="008C0803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397DE1" w:rsidRPr="008C0803" w:rsidTr="008C0803">
        <w:trPr>
          <w:trHeight w:val="709"/>
        </w:trPr>
        <w:tc>
          <w:tcPr>
            <w:tcW w:w="1374" w:type="dxa"/>
            <w:tcBorders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Основний</w:t>
            </w:r>
          </w:p>
        </w:tc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 xml:space="preserve">Проведення   заходів щодо соціального супроводу про працевлаштуванні та на робочому місці. </w:t>
            </w:r>
          </w:p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Проведення Круглого столу</w:t>
            </w:r>
          </w:p>
        </w:tc>
        <w:tc>
          <w:tcPr>
            <w:tcW w:w="31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Проведення в Центрі комплексної реабілітації осіб з інвалідністю Дніпровського району м Києва  раз в тиждень група з 10 осіб з</w:t>
            </w:r>
            <w:r w:rsidR="00B45983" w:rsidRPr="008C0803">
              <w:rPr>
                <w:rFonts w:ascii="Times New Roman" w:hAnsi="Times New Roman"/>
                <w:sz w:val="24"/>
                <w:szCs w:val="24"/>
              </w:rPr>
              <w:t xml:space="preserve"> інвалідністю з </w:t>
            </w:r>
            <w:proofErr w:type="spellStart"/>
            <w:r w:rsidR="00B45983" w:rsidRPr="008C0803">
              <w:rPr>
                <w:rFonts w:ascii="Times New Roman" w:hAnsi="Times New Roman"/>
                <w:sz w:val="24"/>
                <w:szCs w:val="24"/>
              </w:rPr>
              <w:t>мультидисципліна</w:t>
            </w:r>
            <w:r w:rsidRPr="008C0803">
              <w:rPr>
                <w:rFonts w:ascii="Times New Roman" w:hAnsi="Times New Roman"/>
                <w:sz w:val="24"/>
                <w:szCs w:val="24"/>
              </w:rPr>
              <w:t>рною</w:t>
            </w:r>
            <w:proofErr w:type="spellEnd"/>
            <w:r w:rsidRPr="008C0803">
              <w:rPr>
                <w:rFonts w:ascii="Times New Roman" w:hAnsi="Times New Roman"/>
                <w:sz w:val="24"/>
                <w:szCs w:val="24"/>
              </w:rPr>
              <w:t xml:space="preserve"> командою та проведення  практичних занять з курсу “Основи інклюзивної флористики”</w:t>
            </w:r>
            <w:r w:rsidR="00785609" w:rsidRPr="008C0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803">
              <w:rPr>
                <w:rFonts w:ascii="Times New Roman" w:hAnsi="Times New Roman"/>
                <w:sz w:val="24"/>
                <w:szCs w:val="24"/>
              </w:rPr>
              <w:t>по підтримці професійних навичок та  психологічної реабілітації. Одночасно  проходить соціалізація.</w:t>
            </w:r>
          </w:p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 xml:space="preserve">На протязі </w:t>
            </w:r>
            <w:r w:rsidR="00785609" w:rsidRPr="008C0803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8C0803">
              <w:rPr>
                <w:rFonts w:ascii="Times New Roman" w:hAnsi="Times New Roman"/>
                <w:sz w:val="24"/>
                <w:szCs w:val="24"/>
              </w:rPr>
              <w:t xml:space="preserve"> місяців провести 12 зустрічей(раз/тиждень)</w:t>
            </w:r>
          </w:p>
          <w:p w:rsidR="00397DE1" w:rsidRPr="008C0803" w:rsidRDefault="00C7586F" w:rsidP="00AC3B2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 xml:space="preserve">Після </w:t>
            </w:r>
            <w:r w:rsidR="00785609" w:rsidRPr="008C0803">
              <w:rPr>
                <w:rFonts w:ascii="Times New Roman" w:hAnsi="Times New Roman"/>
                <w:sz w:val="24"/>
                <w:szCs w:val="24"/>
              </w:rPr>
              <w:t>останнього</w:t>
            </w:r>
            <w:r w:rsidRPr="008C0803">
              <w:rPr>
                <w:rFonts w:ascii="Times New Roman" w:hAnsi="Times New Roman"/>
                <w:sz w:val="24"/>
                <w:szCs w:val="24"/>
              </w:rPr>
              <w:t xml:space="preserve"> практичного заняття  провести </w:t>
            </w:r>
            <w:proofErr w:type="spellStart"/>
            <w:r w:rsidRPr="008C0803">
              <w:rPr>
                <w:rFonts w:ascii="Times New Roman" w:hAnsi="Times New Roman"/>
                <w:sz w:val="24"/>
                <w:szCs w:val="24"/>
              </w:rPr>
              <w:t>вебінар</w:t>
            </w:r>
            <w:proofErr w:type="spellEnd"/>
            <w:r w:rsidRPr="008C0803">
              <w:rPr>
                <w:rFonts w:ascii="Times New Roman" w:hAnsi="Times New Roman"/>
                <w:sz w:val="24"/>
                <w:szCs w:val="24"/>
              </w:rPr>
              <w:t xml:space="preserve"> щодо результатів впровадження соціальних послуг з залученням місцевих осередків та фахівців</w:t>
            </w:r>
            <w:r w:rsidR="00AC3B2A" w:rsidRPr="008C0803">
              <w:rPr>
                <w:rFonts w:ascii="Times New Roman" w:hAnsi="Times New Roman"/>
                <w:sz w:val="24"/>
                <w:szCs w:val="24"/>
              </w:rPr>
              <w:t>, в тому числі 20 осіб з інвалідністю, п</w:t>
            </w:r>
            <w:r w:rsidRPr="008C0803">
              <w:rPr>
                <w:rFonts w:ascii="Times New Roman" w:hAnsi="Times New Roman"/>
                <w:sz w:val="24"/>
                <w:szCs w:val="24"/>
              </w:rPr>
              <w:t xml:space="preserve">артнерів проекту в форматі он-лайн , Залучаються Державні  навчальні заклади  України. де навчають інклюзивній флористиці, для обміну досвідом </w:t>
            </w:r>
          </w:p>
        </w:tc>
        <w:tc>
          <w:tcPr>
            <w:tcW w:w="137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жовтень-грудень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803">
              <w:rPr>
                <w:rFonts w:ascii="Times New Roman" w:hAnsi="Times New Roman"/>
                <w:sz w:val="24"/>
                <w:szCs w:val="24"/>
              </w:rPr>
              <w:t>Абашев</w:t>
            </w:r>
            <w:proofErr w:type="spellEnd"/>
            <w:r w:rsidRPr="008C0803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397DE1" w:rsidRPr="008C0803">
        <w:trPr>
          <w:trHeight w:val="1373"/>
        </w:trPr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lastRenderedPageBreak/>
              <w:t>Підсумковий</w:t>
            </w:r>
          </w:p>
        </w:tc>
        <w:tc>
          <w:tcPr>
            <w:tcW w:w="1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Підведення підсумків</w:t>
            </w:r>
          </w:p>
        </w:tc>
        <w:tc>
          <w:tcPr>
            <w:tcW w:w="3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Імплементація досвіду в подальшу діяльність. Формування звітів</w:t>
            </w:r>
          </w:p>
        </w:tc>
        <w:tc>
          <w:tcPr>
            <w:tcW w:w="1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  <w:p w:rsidR="00397DE1" w:rsidRPr="008C0803" w:rsidRDefault="00C7586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803">
              <w:rPr>
                <w:rFonts w:ascii="Times New Roman" w:hAnsi="Times New Roman"/>
                <w:sz w:val="24"/>
                <w:szCs w:val="24"/>
              </w:rPr>
              <w:t>Абашев</w:t>
            </w:r>
            <w:proofErr w:type="spellEnd"/>
            <w:r w:rsidRPr="008C0803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</w:tbl>
    <w:p w:rsidR="00397DE1" w:rsidRPr="008C0803" w:rsidRDefault="00397DE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 xml:space="preserve"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 інформування громадськості)  веб- сайт </w:t>
      </w:r>
      <w:r w:rsidRPr="008C0803">
        <w:rPr>
          <w:rFonts w:ascii="Times New Roman" w:hAnsi="Times New Roman"/>
          <w:sz w:val="24"/>
          <w:szCs w:val="24"/>
          <w:lang w:val="en-US"/>
        </w:rPr>
        <w:t>irst</w:t>
      </w:r>
      <w:r w:rsidRPr="0072596A">
        <w:rPr>
          <w:rFonts w:ascii="Times New Roman" w:hAnsi="Times New Roman"/>
          <w:sz w:val="24"/>
          <w:szCs w:val="24"/>
        </w:rPr>
        <w:t>.</w:t>
      </w:r>
      <w:r w:rsidRPr="008C0803">
        <w:rPr>
          <w:rFonts w:ascii="Times New Roman" w:hAnsi="Times New Roman"/>
          <w:sz w:val="24"/>
          <w:szCs w:val="24"/>
          <w:lang w:val="en-US"/>
        </w:rPr>
        <w:t>org</w:t>
      </w:r>
      <w:r w:rsidRPr="0072596A">
        <w:rPr>
          <w:rFonts w:ascii="Times New Roman" w:hAnsi="Times New Roman"/>
          <w:sz w:val="24"/>
          <w:szCs w:val="24"/>
        </w:rPr>
        <w:t>.</w:t>
      </w:r>
      <w:r w:rsidRPr="008C0803">
        <w:rPr>
          <w:rFonts w:ascii="Times New Roman" w:hAnsi="Times New Roman"/>
          <w:sz w:val="24"/>
          <w:szCs w:val="24"/>
          <w:lang w:val="en-US"/>
        </w:rPr>
        <w:t>ua</w:t>
      </w:r>
      <w:r w:rsidRPr="008C08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C0803">
        <w:rPr>
          <w:rFonts w:ascii="Times New Roman" w:hAnsi="Times New Roman"/>
          <w:sz w:val="24"/>
          <w:szCs w:val="24"/>
        </w:rPr>
        <w:t>Фб</w:t>
      </w:r>
      <w:proofErr w:type="spellEnd"/>
      <w:r w:rsidRPr="008C0803">
        <w:rPr>
          <w:rFonts w:ascii="Times New Roman" w:hAnsi="Times New Roman"/>
          <w:sz w:val="24"/>
          <w:szCs w:val="24"/>
        </w:rPr>
        <w:t>-сторінка facebook.com/</w:t>
      </w:r>
      <w:proofErr w:type="spellStart"/>
      <w:r w:rsidRPr="008C0803">
        <w:rPr>
          <w:rFonts w:ascii="Times New Roman" w:hAnsi="Times New Roman"/>
          <w:sz w:val="24"/>
          <w:szCs w:val="24"/>
        </w:rPr>
        <w:t>groups</w:t>
      </w:r>
      <w:proofErr w:type="spellEnd"/>
      <w:r w:rsidRPr="008C0803">
        <w:rPr>
          <w:rFonts w:ascii="Times New Roman" w:hAnsi="Times New Roman"/>
          <w:sz w:val="24"/>
          <w:szCs w:val="24"/>
        </w:rPr>
        <w:t>/766810203428635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Pr="008C0803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1 Центр комплексної реабілітації осіб з інвалідністю Дніпровського району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2 Київський міський центр реабілітації осіб з інвалідністю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 xml:space="preserve">3. </w:t>
      </w:r>
      <w:r w:rsidR="00785609" w:rsidRPr="008C0803">
        <w:rPr>
          <w:rFonts w:ascii="Times New Roman" w:hAnsi="Times New Roman"/>
          <w:sz w:val="24"/>
          <w:szCs w:val="24"/>
        </w:rPr>
        <w:t>Київський</w:t>
      </w:r>
      <w:r w:rsidRPr="008C0803">
        <w:rPr>
          <w:rFonts w:ascii="Times New Roman" w:hAnsi="Times New Roman"/>
          <w:sz w:val="24"/>
          <w:szCs w:val="24"/>
        </w:rPr>
        <w:t xml:space="preserve"> міський центр зайнятості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C0803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8C0803">
        <w:rPr>
          <w:rFonts w:ascii="Times New Roman" w:hAnsi="Times New Roman"/>
          <w:sz w:val="24"/>
          <w:szCs w:val="24"/>
        </w:rPr>
        <w:t>-ресурсний центр №13 Дніпровського району м Києва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5. ГО “Громада Дніпровського району м Києва”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6. Київське регіональне вище професійне училищу будівництва</w:t>
      </w:r>
    </w:p>
    <w:p w:rsidR="00397DE1" w:rsidRPr="008C0803" w:rsidRDefault="00397DE1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97DE1" w:rsidRPr="008C0803" w:rsidRDefault="00C7586F">
      <w:pPr>
        <w:pStyle w:val="a9"/>
        <w:jc w:val="both"/>
        <w:rPr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8C0803">
        <w:rPr>
          <w:sz w:val="24"/>
          <w:szCs w:val="24"/>
        </w:rPr>
        <w:t xml:space="preserve"> </w:t>
      </w:r>
    </w:p>
    <w:p w:rsidR="00397DE1" w:rsidRPr="008C0803" w:rsidRDefault="00397DE1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7DE1" w:rsidRPr="008C0803" w:rsidRDefault="00C7586F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0803">
        <w:rPr>
          <w:rFonts w:ascii="Times New Roman" w:hAnsi="Times New Roman"/>
          <w:bCs/>
          <w:sz w:val="24"/>
          <w:szCs w:val="24"/>
        </w:rPr>
        <w:t>1. Оренда оргтехніки для реалізації проекту</w:t>
      </w:r>
    </w:p>
    <w:p w:rsidR="00397DE1" w:rsidRPr="008C0803" w:rsidRDefault="00C7586F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0803">
        <w:rPr>
          <w:rFonts w:ascii="Times New Roman" w:hAnsi="Times New Roman"/>
          <w:bCs/>
          <w:sz w:val="24"/>
          <w:szCs w:val="24"/>
        </w:rPr>
        <w:t xml:space="preserve">    Ноутбук </w:t>
      </w:r>
      <w:proofErr w:type="spellStart"/>
      <w:r w:rsidRPr="008C0803">
        <w:rPr>
          <w:rFonts w:ascii="Times New Roman" w:hAnsi="Times New Roman"/>
          <w:bCs/>
          <w:sz w:val="24"/>
          <w:szCs w:val="24"/>
        </w:rPr>
        <w:t>Асер</w:t>
      </w:r>
      <w:proofErr w:type="spellEnd"/>
      <w:r w:rsidRPr="008C0803">
        <w:rPr>
          <w:rFonts w:ascii="Times New Roman" w:hAnsi="Times New Roman"/>
          <w:bCs/>
          <w:sz w:val="24"/>
          <w:szCs w:val="24"/>
        </w:rPr>
        <w:t xml:space="preserve"> 1 </w:t>
      </w:r>
      <w:proofErr w:type="spellStart"/>
      <w:r w:rsidRPr="008C0803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8C0803">
        <w:rPr>
          <w:rFonts w:ascii="Times New Roman" w:hAnsi="Times New Roman"/>
          <w:bCs/>
          <w:sz w:val="24"/>
          <w:szCs w:val="24"/>
        </w:rPr>
        <w:t xml:space="preserve">   </w:t>
      </w:r>
    </w:p>
    <w:p w:rsidR="00397DE1" w:rsidRPr="008C0803" w:rsidRDefault="00C7586F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0803">
        <w:rPr>
          <w:rFonts w:ascii="Times New Roman" w:hAnsi="Times New Roman"/>
          <w:bCs/>
          <w:sz w:val="24"/>
          <w:szCs w:val="24"/>
        </w:rPr>
        <w:t xml:space="preserve">    </w:t>
      </w:r>
      <w:r w:rsidR="00695541" w:rsidRPr="008C0803">
        <w:rPr>
          <w:rFonts w:ascii="Times New Roman" w:hAnsi="Times New Roman"/>
          <w:bCs/>
          <w:sz w:val="24"/>
          <w:szCs w:val="24"/>
        </w:rPr>
        <w:t>Принтер</w:t>
      </w:r>
      <w:r w:rsidRPr="008C0803">
        <w:rPr>
          <w:rFonts w:ascii="Times New Roman" w:hAnsi="Times New Roman"/>
          <w:bCs/>
          <w:sz w:val="24"/>
          <w:szCs w:val="24"/>
        </w:rPr>
        <w:t xml:space="preserve"> МФУ </w:t>
      </w:r>
      <w:proofErr w:type="spellStart"/>
      <w:r w:rsidRPr="008C0803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Pr="008C0803">
        <w:rPr>
          <w:rFonts w:ascii="Times New Roman" w:hAnsi="Times New Roman"/>
          <w:bCs/>
          <w:sz w:val="24"/>
          <w:szCs w:val="24"/>
          <w:lang w:val="en-US"/>
        </w:rPr>
        <w:t>non</w:t>
      </w:r>
      <w:r w:rsidRPr="0072596A">
        <w:rPr>
          <w:rFonts w:ascii="Times New Roman" w:hAnsi="Times New Roman"/>
          <w:bCs/>
          <w:sz w:val="24"/>
          <w:szCs w:val="24"/>
          <w:lang w:val="ru-RU"/>
        </w:rPr>
        <w:t xml:space="preserve"> 1</w:t>
      </w:r>
      <w:proofErr w:type="spellStart"/>
      <w:r w:rsidRPr="008C0803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8C0803">
        <w:rPr>
          <w:rFonts w:ascii="Times New Roman" w:hAnsi="Times New Roman"/>
          <w:bCs/>
          <w:sz w:val="24"/>
          <w:szCs w:val="24"/>
        </w:rPr>
        <w:t xml:space="preserve">           </w:t>
      </w:r>
      <w:r w:rsidR="004F3223" w:rsidRPr="008C0803">
        <w:rPr>
          <w:rFonts w:ascii="Times New Roman" w:hAnsi="Times New Roman"/>
          <w:bCs/>
          <w:sz w:val="24"/>
          <w:szCs w:val="24"/>
        </w:rPr>
        <w:t xml:space="preserve">            </w:t>
      </w:r>
      <w:r w:rsidR="00D50515" w:rsidRPr="008C0803">
        <w:rPr>
          <w:rFonts w:ascii="Times New Roman" w:hAnsi="Times New Roman"/>
          <w:bCs/>
          <w:sz w:val="24"/>
          <w:szCs w:val="24"/>
        </w:rPr>
        <w:t xml:space="preserve">  </w:t>
      </w:r>
      <w:r w:rsidR="004F3223" w:rsidRPr="008C0803">
        <w:rPr>
          <w:rFonts w:ascii="Times New Roman" w:hAnsi="Times New Roman"/>
          <w:bCs/>
          <w:sz w:val="24"/>
          <w:szCs w:val="24"/>
        </w:rPr>
        <w:t xml:space="preserve">        2500</w:t>
      </w:r>
      <w:r w:rsidRPr="008C0803">
        <w:rPr>
          <w:rFonts w:ascii="Times New Roman" w:hAnsi="Times New Roman"/>
          <w:bCs/>
          <w:sz w:val="24"/>
          <w:szCs w:val="24"/>
        </w:rPr>
        <w:t xml:space="preserve"> грн х 3 міс</w:t>
      </w:r>
      <w:r w:rsidR="004F3223" w:rsidRPr="008C0803">
        <w:rPr>
          <w:rFonts w:ascii="Times New Roman" w:hAnsi="Times New Roman"/>
          <w:bCs/>
          <w:sz w:val="24"/>
          <w:szCs w:val="24"/>
        </w:rPr>
        <w:t xml:space="preserve"> х 2 шт.</w:t>
      </w:r>
      <w:r w:rsidRPr="008C0803">
        <w:rPr>
          <w:rFonts w:ascii="Times New Roman" w:hAnsi="Times New Roman"/>
          <w:bCs/>
          <w:sz w:val="24"/>
          <w:szCs w:val="24"/>
        </w:rPr>
        <w:t xml:space="preserve"> =  15000 грн</w:t>
      </w:r>
    </w:p>
    <w:p w:rsidR="00397DE1" w:rsidRPr="008C0803" w:rsidRDefault="00C7586F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0803">
        <w:rPr>
          <w:rFonts w:ascii="Times New Roman" w:hAnsi="Times New Roman"/>
          <w:bCs/>
          <w:sz w:val="24"/>
          <w:szCs w:val="24"/>
        </w:rPr>
        <w:t>2. Набори флористичні для рукоділля                        320 грн х120 = 38400 грн</w:t>
      </w:r>
    </w:p>
    <w:p w:rsidR="00397DE1" w:rsidRPr="008C0803" w:rsidRDefault="00C7586F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0803">
        <w:rPr>
          <w:rFonts w:ascii="Times New Roman" w:hAnsi="Times New Roman"/>
          <w:bCs/>
          <w:sz w:val="24"/>
          <w:szCs w:val="24"/>
        </w:rPr>
        <w:t xml:space="preserve">3 Бухгалтерські послуги             </w:t>
      </w:r>
      <w:r w:rsidR="00695541" w:rsidRPr="008C0803">
        <w:rPr>
          <w:rFonts w:ascii="Times New Roman" w:hAnsi="Times New Roman"/>
          <w:bCs/>
          <w:sz w:val="24"/>
          <w:szCs w:val="24"/>
        </w:rPr>
        <w:t xml:space="preserve">                               4000 грн/міс х 3міс =12</w:t>
      </w:r>
      <w:r w:rsidRPr="008C0803">
        <w:rPr>
          <w:rFonts w:ascii="Times New Roman" w:hAnsi="Times New Roman"/>
          <w:bCs/>
          <w:sz w:val="24"/>
          <w:szCs w:val="24"/>
        </w:rPr>
        <w:t xml:space="preserve">000 грн </w:t>
      </w:r>
    </w:p>
    <w:p w:rsidR="00397DE1" w:rsidRPr="008C0803" w:rsidRDefault="00C7586F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0803">
        <w:rPr>
          <w:rFonts w:ascii="Times New Roman" w:hAnsi="Times New Roman"/>
          <w:bCs/>
          <w:sz w:val="24"/>
          <w:szCs w:val="24"/>
        </w:rPr>
        <w:t>4.Транспортні послуги                                              250 грн/год х 48 год=12000 грн</w:t>
      </w:r>
    </w:p>
    <w:p w:rsidR="00397DE1" w:rsidRPr="008C0803" w:rsidRDefault="00695541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0803"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 w:rsidRPr="008C0803">
        <w:rPr>
          <w:rFonts w:ascii="Times New Roman" w:hAnsi="Times New Roman"/>
          <w:bCs/>
          <w:sz w:val="24"/>
          <w:szCs w:val="24"/>
        </w:rPr>
        <w:t>Відеозй</w:t>
      </w:r>
      <w:r w:rsidR="00C7586F" w:rsidRPr="008C0803">
        <w:rPr>
          <w:rFonts w:ascii="Times New Roman" w:hAnsi="Times New Roman"/>
          <w:bCs/>
          <w:sz w:val="24"/>
          <w:szCs w:val="24"/>
        </w:rPr>
        <w:t>омка</w:t>
      </w:r>
      <w:proofErr w:type="spellEnd"/>
      <w:r w:rsidR="00C7586F" w:rsidRPr="008C0803">
        <w:rPr>
          <w:rFonts w:ascii="Times New Roman" w:hAnsi="Times New Roman"/>
          <w:bCs/>
          <w:sz w:val="24"/>
          <w:szCs w:val="24"/>
        </w:rPr>
        <w:t xml:space="preserve"> та монтаж практичних занять “Основи інклюзивної флористики” та проведення </w:t>
      </w:r>
      <w:proofErr w:type="spellStart"/>
      <w:r w:rsidR="00C7586F" w:rsidRPr="008C0803">
        <w:rPr>
          <w:rFonts w:ascii="Times New Roman" w:hAnsi="Times New Roman"/>
          <w:bCs/>
          <w:sz w:val="24"/>
          <w:szCs w:val="24"/>
        </w:rPr>
        <w:t>відеоконференції</w:t>
      </w:r>
      <w:proofErr w:type="spellEnd"/>
      <w:r w:rsidR="00C7586F" w:rsidRPr="008C0803">
        <w:rPr>
          <w:rFonts w:ascii="Times New Roman" w:hAnsi="Times New Roman"/>
          <w:bCs/>
          <w:sz w:val="24"/>
          <w:szCs w:val="24"/>
        </w:rPr>
        <w:t xml:space="preserve"> в форматі он-лайн . Технічний супровід.</w:t>
      </w:r>
    </w:p>
    <w:p w:rsidR="00397DE1" w:rsidRPr="008C0803" w:rsidRDefault="00C7586F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080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4000 грн/день х 12 раз = 48000 грн</w:t>
      </w:r>
    </w:p>
    <w:p w:rsidR="00695541" w:rsidRPr="008C0803" w:rsidRDefault="00695541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0803">
        <w:rPr>
          <w:rFonts w:ascii="Times New Roman" w:hAnsi="Times New Roman"/>
          <w:bCs/>
          <w:sz w:val="24"/>
          <w:szCs w:val="24"/>
        </w:rPr>
        <w:t xml:space="preserve">6. Наповнення </w:t>
      </w:r>
      <w:proofErr w:type="spellStart"/>
      <w:r w:rsidRPr="008C0803">
        <w:rPr>
          <w:rFonts w:ascii="Times New Roman" w:hAnsi="Times New Roman"/>
          <w:bCs/>
          <w:sz w:val="24"/>
          <w:szCs w:val="24"/>
        </w:rPr>
        <w:t>вебсайту</w:t>
      </w:r>
      <w:proofErr w:type="spellEnd"/>
      <w:r w:rsidRPr="008C0803">
        <w:rPr>
          <w:rFonts w:ascii="Times New Roman" w:hAnsi="Times New Roman"/>
          <w:bCs/>
          <w:sz w:val="24"/>
          <w:szCs w:val="24"/>
        </w:rPr>
        <w:t xml:space="preserve"> інформацією</w:t>
      </w:r>
    </w:p>
    <w:p w:rsidR="00695541" w:rsidRPr="008C0803" w:rsidRDefault="00695541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0803">
        <w:rPr>
          <w:rFonts w:ascii="Times New Roman" w:hAnsi="Times New Roman"/>
          <w:bCs/>
          <w:sz w:val="24"/>
          <w:szCs w:val="24"/>
        </w:rPr>
        <w:t>про хід виконання проекту</w:t>
      </w:r>
      <w:r w:rsidRPr="008C0803"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Pr="008C0803">
        <w:rPr>
          <w:rFonts w:ascii="Times New Roman" w:hAnsi="Times New Roman"/>
          <w:bCs/>
          <w:sz w:val="24"/>
          <w:szCs w:val="24"/>
        </w:rPr>
        <w:tab/>
        <w:t>3 місяці х 6 000 грн. = 18 000 грн.</w:t>
      </w:r>
    </w:p>
    <w:p w:rsidR="00397DE1" w:rsidRPr="008C0803" w:rsidRDefault="00397DE1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7DE1" w:rsidRPr="008C0803" w:rsidRDefault="00C7586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(за кожною статтею кошторису витрат (з нового рядка)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Формування </w:t>
      </w:r>
      <w:proofErr w:type="spellStart"/>
      <w:r w:rsidRPr="008C0803">
        <w:rPr>
          <w:rFonts w:ascii="Times New Roman" w:hAnsi="Times New Roman"/>
          <w:sz w:val="24"/>
          <w:szCs w:val="24"/>
        </w:rPr>
        <w:t>мультидисциплінарної</w:t>
      </w:r>
      <w:proofErr w:type="spellEnd"/>
      <w:r w:rsidRPr="008C0803">
        <w:rPr>
          <w:rFonts w:ascii="Times New Roman" w:hAnsi="Times New Roman"/>
          <w:sz w:val="24"/>
          <w:szCs w:val="24"/>
        </w:rPr>
        <w:t xml:space="preserve"> команди в складі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1 Юрист-консультант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2.Психолог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 xml:space="preserve">3. Майстер виробничого </w:t>
      </w:r>
      <w:r w:rsidR="00D50515" w:rsidRPr="008C0803">
        <w:rPr>
          <w:rFonts w:ascii="Times New Roman" w:hAnsi="Times New Roman"/>
          <w:sz w:val="24"/>
          <w:szCs w:val="24"/>
        </w:rPr>
        <w:t>інклюзивного</w:t>
      </w:r>
      <w:r w:rsidRPr="008C0803">
        <w:rPr>
          <w:rFonts w:ascii="Times New Roman" w:hAnsi="Times New Roman"/>
          <w:sz w:val="24"/>
          <w:szCs w:val="24"/>
        </w:rPr>
        <w:t xml:space="preserve"> навчання.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lastRenderedPageBreak/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 xml:space="preserve">Буде створена модель для подальшої роботи щодо соціального супроводу, який будуть </w:t>
      </w:r>
      <w:r w:rsidR="00785609" w:rsidRPr="008C0803">
        <w:rPr>
          <w:rFonts w:ascii="Times New Roman" w:hAnsi="Times New Roman"/>
          <w:sz w:val="24"/>
          <w:szCs w:val="24"/>
        </w:rPr>
        <w:t>здійснювати</w:t>
      </w:r>
      <w:r w:rsidRPr="008C0803">
        <w:rPr>
          <w:rFonts w:ascii="Times New Roman" w:hAnsi="Times New Roman"/>
          <w:sz w:val="24"/>
          <w:szCs w:val="24"/>
        </w:rPr>
        <w:t xml:space="preserve"> представники громадського сектору для  подальших </w:t>
      </w:r>
      <w:r w:rsidR="00785609" w:rsidRPr="008C0803">
        <w:rPr>
          <w:rFonts w:ascii="Times New Roman" w:hAnsi="Times New Roman"/>
          <w:sz w:val="24"/>
          <w:szCs w:val="24"/>
        </w:rPr>
        <w:t>випускників</w:t>
      </w:r>
      <w:r w:rsidRPr="008C0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803">
        <w:rPr>
          <w:rFonts w:ascii="Times New Roman" w:hAnsi="Times New Roman"/>
          <w:sz w:val="24"/>
          <w:szCs w:val="24"/>
        </w:rPr>
        <w:t>профтехосвіти</w:t>
      </w:r>
      <w:proofErr w:type="spellEnd"/>
      <w:r w:rsidRPr="008C0803">
        <w:rPr>
          <w:rFonts w:ascii="Times New Roman" w:hAnsi="Times New Roman"/>
          <w:sz w:val="24"/>
          <w:szCs w:val="24"/>
        </w:rPr>
        <w:t xml:space="preserve"> з особливими потребами</w:t>
      </w:r>
    </w:p>
    <w:p w:rsidR="00397DE1" w:rsidRPr="008C0803" w:rsidRDefault="00C7586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8C0803">
        <w:rPr>
          <w:rFonts w:ascii="Times New Roman" w:hAnsi="Times New Roman"/>
          <w:sz w:val="24"/>
          <w:szCs w:val="24"/>
          <w:vertAlign w:val="superscript"/>
        </w:rPr>
        <w:t>6</w:t>
      </w:r>
      <w:r w:rsidRPr="008C080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</w:t>
      </w:r>
      <w:r w:rsidRPr="008C0803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Pr="008C0803">
        <w:rPr>
          <w:rFonts w:ascii="Times New Roman" w:hAnsi="Times New Roman"/>
          <w:sz w:val="24"/>
          <w:szCs w:val="24"/>
        </w:rPr>
        <w:t>_________.</w:t>
      </w:r>
    </w:p>
    <w:p w:rsidR="00397DE1" w:rsidRPr="008C0803" w:rsidRDefault="00397DE1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45"/>
        <w:gridCol w:w="280"/>
        <w:gridCol w:w="1648"/>
        <w:gridCol w:w="236"/>
        <w:gridCol w:w="3346"/>
      </w:tblGrid>
      <w:tr w:rsidR="00397DE1" w:rsidRPr="008C0803">
        <w:trPr>
          <w:trHeight w:val="543"/>
        </w:trPr>
        <w:tc>
          <w:tcPr>
            <w:tcW w:w="3851" w:type="dxa"/>
            <w:vMerge w:val="restart"/>
          </w:tcPr>
          <w:p w:rsidR="00397DE1" w:rsidRPr="008C0803" w:rsidRDefault="00C7586F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</w:tc>
        <w:tc>
          <w:tcPr>
            <w:tcW w:w="280" w:type="dxa"/>
          </w:tcPr>
          <w:p w:rsidR="00397DE1" w:rsidRPr="008C0803" w:rsidRDefault="00397DE1">
            <w:pPr>
              <w:widowControl w:val="0"/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 w:rsidR="00397DE1" w:rsidRPr="008C0803" w:rsidRDefault="00397DE1">
            <w:pPr>
              <w:widowControl w:val="0"/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397DE1" w:rsidRPr="008C0803" w:rsidRDefault="00397DE1">
            <w:pPr>
              <w:widowControl w:val="0"/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bottom w:val="single" w:sz="4" w:space="0" w:color="000000"/>
            </w:tcBorders>
          </w:tcPr>
          <w:p w:rsidR="00397DE1" w:rsidRPr="008C0803" w:rsidRDefault="00397DE1">
            <w:pPr>
              <w:widowControl w:val="0"/>
              <w:shd w:val="clear" w:color="auto" w:fill="FFFFFF"/>
              <w:spacing w:line="360" w:lineRule="auto"/>
              <w:ind w:left="-9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E1" w:rsidRPr="008C0803">
        <w:tc>
          <w:tcPr>
            <w:tcW w:w="3851" w:type="dxa"/>
            <w:vMerge/>
            <w:vAlign w:val="center"/>
          </w:tcPr>
          <w:p w:rsidR="00397DE1" w:rsidRPr="008C0803" w:rsidRDefault="00397DE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397DE1" w:rsidRPr="008C0803" w:rsidRDefault="00397DE1">
            <w:pPr>
              <w:widowControl w:val="0"/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:rsidR="00397DE1" w:rsidRPr="008C0803" w:rsidRDefault="00C7586F">
            <w:pPr>
              <w:widowControl w:val="0"/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221" w:type="dxa"/>
          </w:tcPr>
          <w:p w:rsidR="00397DE1" w:rsidRPr="008C0803" w:rsidRDefault="00397DE1">
            <w:pPr>
              <w:widowControl w:val="0"/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</w:tcBorders>
          </w:tcPr>
          <w:p w:rsidR="00397DE1" w:rsidRPr="008C0803" w:rsidRDefault="00C7586F">
            <w:pPr>
              <w:widowControl w:val="0"/>
              <w:shd w:val="clear" w:color="auto" w:fill="FFFFFF"/>
              <w:ind w:lef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03">
              <w:rPr>
                <w:rFonts w:ascii="Times New Roman" w:hAnsi="Times New Roman"/>
                <w:sz w:val="24"/>
                <w:szCs w:val="24"/>
              </w:rPr>
              <w:t>(власне ім’я та прізвище)</w:t>
            </w:r>
          </w:p>
        </w:tc>
      </w:tr>
    </w:tbl>
    <w:p w:rsidR="00397DE1" w:rsidRPr="008C0803" w:rsidRDefault="00C7586F">
      <w:pPr>
        <w:rPr>
          <w:rFonts w:ascii="Times New Roman" w:hAnsi="Times New Roman"/>
          <w:sz w:val="24"/>
          <w:szCs w:val="24"/>
        </w:rPr>
      </w:pPr>
      <w:r w:rsidRPr="008C0803">
        <w:rPr>
          <w:rFonts w:ascii="Times New Roman" w:hAnsi="Times New Roman"/>
          <w:sz w:val="24"/>
          <w:szCs w:val="24"/>
        </w:rPr>
        <w:t>_________________</w:t>
      </w:r>
    </w:p>
    <w:p w:rsidR="00397DE1" w:rsidRPr="008C0803" w:rsidRDefault="00C7586F">
      <w:pPr>
        <w:rPr>
          <w:sz w:val="20"/>
        </w:rPr>
      </w:pPr>
      <w:r w:rsidRPr="008C0803">
        <w:rPr>
          <w:rFonts w:ascii="Times New Roman" w:hAnsi="Times New Roman"/>
          <w:sz w:val="20"/>
          <w:vertAlign w:val="superscript"/>
        </w:rPr>
        <w:t>1</w:t>
      </w:r>
      <w:r w:rsidRPr="008C0803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:rsidR="00397DE1" w:rsidRPr="008C0803" w:rsidRDefault="00C7586F">
      <w:pPr>
        <w:pStyle w:val="ab"/>
      </w:pPr>
      <w:r w:rsidRPr="008C0803">
        <w:rPr>
          <w:rFonts w:ascii="Times New Roman" w:hAnsi="Times New Roman"/>
          <w:vertAlign w:val="superscript"/>
        </w:rPr>
        <w:t>2</w:t>
      </w:r>
      <w:r w:rsidRPr="008C0803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:rsidR="00397DE1" w:rsidRPr="008C0803" w:rsidRDefault="00C7586F">
      <w:pPr>
        <w:rPr>
          <w:sz w:val="20"/>
        </w:rPr>
      </w:pPr>
      <w:r w:rsidRPr="008C0803">
        <w:rPr>
          <w:rFonts w:ascii="Times New Roman" w:hAnsi="Times New Roman"/>
          <w:sz w:val="20"/>
          <w:vertAlign w:val="superscript"/>
        </w:rPr>
        <w:t>3</w:t>
      </w:r>
      <w:r w:rsidRPr="008C0803">
        <w:rPr>
          <w:rFonts w:ascii="Times New Roman" w:hAnsi="Times New Roman"/>
          <w:sz w:val="20"/>
        </w:rPr>
        <w:t xml:space="preserve"> Заповнюється у разі потреби.</w:t>
      </w:r>
    </w:p>
    <w:p w:rsidR="00397DE1" w:rsidRPr="008C0803" w:rsidRDefault="00C7586F">
      <w:pPr>
        <w:rPr>
          <w:sz w:val="20"/>
        </w:rPr>
      </w:pPr>
      <w:r w:rsidRPr="008C0803">
        <w:rPr>
          <w:rFonts w:ascii="Times New Roman" w:hAnsi="Times New Roman"/>
          <w:sz w:val="20"/>
          <w:vertAlign w:val="superscript"/>
        </w:rPr>
        <w:t>4</w:t>
      </w:r>
      <w:r w:rsidRPr="008C0803">
        <w:rPr>
          <w:rFonts w:ascii="Times New Roman" w:hAnsi="Times New Roman"/>
          <w:sz w:val="20"/>
        </w:rPr>
        <w:t xml:space="preserve"> Заповнюється у разі потреби.</w:t>
      </w:r>
    </w:p>
    <w:p w:rsidR="00397DE1" w:rsidRPr="008C0803" w:rsidRDefault="00C7586F">
      <w:pPr>
        <w:rPr>
          <w:sz w:val="20"/>
        </w:rPr>
      </w:pPr>
      <w:r w:rsidRPr="008C0803">
        <w:rPr>
          <w:rFonts w:ascii="Times New Roman" w:hAnsi="Times New Roman"/>
          <w:sz w:val="20"/>
          <w:vertAlign w:val="superscript"/>
        </w:rPr>
        <w:t>5</w:t>
      </w:r>
      <w:r w:rsidRPr="008C0803"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p w:rsidR="00397DE1" w:rsidRPr="008C0803" w:rsidRDefault="00C7586F">
      <w:pPr>
        <w:rPr>
          <w:rFonts w:ascii="Times New Roman" w:hAnsi="Times New Roman"/>
          <w:sz w:val="20"/>
        </w:rPr>
      </w:pPr>
      <w:r w:rsidRPr="008C0803">
        <w:rPr>
          <w:rFonts w:ascii="Times New Roman" w:hAnsi="Times New Roman"/>
          <w:sz w:val="20"/>
          <w:vertAlign w:val="superscript"/>
        </w:rPr>
        <w:t>6</w:t>
      </w:r>
      <w:r w:rsidRPr="008C0803">
        <w:rPr>
          <w:rFonts w:ascii="Times New Roman" w:hAnsi="Times New Roman"/>
          <w:sz w:val="20"/>
        </w:rPr>
        <w:t xml:space="preserve"> За наявності.</w:t>
      </w:r>
    </w:p>
    <w:p w:rsidR="00397DE1" w:rsidRPr="008C0803" w:rsidRDefault="00C7586F">
      <w:pPr>
        <w:pStyle w:val="ShapkaDocumentu"/>
        <w:ind w:left="0"/>
        <w:jc w:val="left"/>
        <w:rPr>
          <w:rFonts w:ascii="Times New Roman" w:hAnsi="Times New Roman"/>
          <w:sz w:val="20"/>
        </w:rPr>
      </w:pPr>
      <w:r w:rsidRPr="008C0803">
        <w:rPr>
          <w:rFonts w:ascii="Times New Roman" w:hAnsi="Times New Roman"/>
          <w:sz w:val="20"/>
        </w:rPr>
        <w:t>Примітка. Загальний обсяг опису програми (проекту, заходу) не повинен перевищувати 30000 знаків.</w:t>
      </w: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8C0803" w:rsidRPr="008C0803" w:rsidTr="00EF3663">
        <w:trPr>
          <w:trHeight w:val="341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03" w:rsidRPr="008C0803" w:rsidRDefault="008C0803" w:rsidP="008C0803">
            <w:pPr>
              <w:widowControl w:val="0"/>
              <w:tabs>
                <w:tab w:val="left" w:pos="426"/>
              </w:tabs>
              <w:suppressAutoHyphens w:val="0"/>
              <w:spacing w:before="24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bookmarkStart w:id="0" w:name="_GoBack"/>
        <w:bookmarkEnd w:id="0"/>
      </w:tr>
    </w:tbl>
    <w:p w:rsidR="008C0803" w:rsidRPr="008C0803" w:rsidRDefault="008C0803" w:rsidP="00C14876">
      <w:pPr>
        <w:pStyle w:val="ShapkaDocumentu"/>
        <w:ind w:left="0"/>
        <w:jc w:val="left"/>
        <w:rPr>
          <w:rFonts w:ascii="Times New Roman" w:hAnsi="Times New Roman"/>
          <w:sz w:val="24"/>
          <w:szCs w:val="24"/>
        </w:rPr>
      </w:pPr>
    </w:p>
    <w:sectPr w:rsidR="008C0803" w:rsidRPr="008C0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6A" w:rsidRDefault="0072596A" w:rsidP="0072596A">
      <w:r>
        <w:separator/>
      </w:r>
    </w:p>
  </w:endnote>
  <w:endnote w:type="continuationSeparator" w:id="0">
    <w:p w:rsidR="0072596A" w:rsidRDefault="0072596A" w:rsidP="0072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6A" w:rsidRDefault="0072596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262458"/>
      <w:docPartObj>
        <w:docPartGallery w:val="Page Numbers (Bottom of Page)"/>
        <w:docPartUnique/>
      </w:docPartObj>
    </w:sdtPr>
    <w:sdtEndPr/>
    <w:sdtContent>
      <w:p w:rsidR="0072596A" w:rsidRDefault="007259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BE">
          <w:rPr>
            <w:noProof/>
          </w:rPr>
          <w:t>3</w:t>
        </w:r>
        <w:r>
          <w:fldChar w:fldCharType="end"/>
        </w:r>
      </w:p>
    </w:sdtContent>
  </w:sdt>
  <w:p w:rsidR="0072596A" w:rsidRDefault="0072596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6A" w:rsidRDefault="007259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6A" w:rsidRDefault="0072596A" w:rsidP="0072596A">
      <w:r>
        <w:separator/>
      </w:r>
    </w:p>
  </w:footnote>
  <w:footnote w:type="continuationSeparator" w:id="0">
    <w:p w:rsidR="0072596A" w:rsidRDefault="0072596A" w:rsidP="0072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6A" w:rsidRDefault="0072596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6A" w:rsidRDefault="0072596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6A" w:rsidRDefault="0072596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E1"/>
    <w:rsid w:val="00397DE1"/>
    <w:rsid w:val="00445081"/>
    <w:rsid w:val="004F3223"/>
    <w:rsid w:val="00695541"/>
    <w:rsid w:val="006B5151"/>
    <w:rsid w:val="0072596A"/>
    <w:rsid w:val="00785609"/>
    <w:rsid w:val="00885CBE"/>
    <w:rsid w:val="008C0803"/>
    <w:rsid w:val="00AA795A"/>
    <w:rsid w:val="00AC3B2A"/>
    <w:rsid w:val="00B45983"/>
    <w:rsid w:val="00B55D52"/>
    <w:rsid w:val="00C14876"/>
    <w:rsid w:val="00C32623"/>
    <w:rsid w:val="00C7586F"/>
    <w:rsid w:val="00D50515"/>
    <w:rsid w:val="00D8678A"/>
    <w:rsid w:val="00E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C6CC"/>
  <w15:docId w15:val="{181BA5C8-F202-47E1-8DD2-8555F7AC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D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інцевої виноски Знак"/>
    <w:basedOn w:val="a0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qFormat/>
    <w:rsid w:val="0048395E"/>
    <w:rPr>
      <w:i/>
      <w:iCs/>
      <w:color w:val="0000FF"/>
    </w:rPr>
  </w:style>
  <w:style w:type="character" w:customStyle="1" w:styleId="st46">
    <w:name w:val="st46"/>
    <w:uiPriority w:val="99"/>
    <w:qFormat/>
    <w:rsid w:val="0048395E"/>
    <w:rPr>
      <w:i/>
      <w:iCs/>
      <w:color w:val="00000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customStyle="1" w:styleId="a9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qFormat/>
    <w:rsid w:val="009148CD"/>
    <w:pPr>
      <w:keepNext/>
      <w:keepLines/>
      <w:spacing w:after="240"/>
      <w:ind w:left="3969"/>
      <w:jc w:val="center"/>
    </w:pPr>
  </w:style>
  <w:style w:type="paragraph" w:styleId="ab">
    <w:name w:val="endnote text"/>
    <w:basedOn w:val="a"/>
    <w:uiPriority w:val="99"/>
    <w:unhideWhenUsed/>
    <w:qFormat/>
    <w:rsid w:val="009148CD"/>
    <w:rPr>
      <w:sz w:val="20"/>
      <w:lang w:val="x-none"/>
    </w:rPr>
  </w:style>
  <w:style w:type="table" w:styleId="ac">
    <w:name w:val="Table Grid"/>
    <w:basedOn w:val="a1"/>
    <w:uiPriority w:val="39"/>
    <w:rsid w:val="008C0803"/>
    <w:pPr>
      <w:suppressAutoHyphens w:val="0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2596A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72596A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7259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72596A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951F-13C9-41DB-BC9E-22EE58B0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4741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dc:description/>
  <cp:lastModifiedBy>RBevz</cp:lastModifiedBy>
  <cp:revision>9</cp:revision>
  <dcterms:created xsi:type="dcterms:W3CDTF">2023-10-13T09:39:00Z</dcterms:created>
  <dcterms:modified xsi:type="dcterms:W3CDTF">2023-11-08T07:23:00Z</dcterms:modified>
  <dc:language>uk-UA</dc:language>
</cp:coreProperties>
</file>